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4C" w:rsidRDefault="00A85C4C" w:rsidP="00A85C4C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Охота с капканами.</w:t>
      </w:r>
    </w:p>
    <w:p w:rsidR="00A85C4C" w:rsidRDefault="00A85C4C" w:rsidP="00A85C4C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 xml:space="preserve">Пункт Правил ведения охотничьего хозяйства и охоты </w:t>
      </w:r>
      <w:r w:rsidRPr="00A85C4C">
        <w:rPr>
          <w:color w:val="000000"/>
          <w:sz w:val="28"/>
          <w:szCs w:val="28"/>
        </w:rPr>
        <w:t>104</w:t>
      </w:r>
      <w:r>
        <w:rPr>
          <w:color w:val="000000"/>
          <w:sz w:val="28"/>
          <w:szCs w:val="28"/>
        </w:rPr>
        <w:t xml:space="preserve"> гласит: п</w:t>
      </w:r>
      <w:r w:rsidRPr="00A85C4C">
        <w:rPr>
          <w:color w:val="000000"/>
          <w:sz w:val="28"/>
          <w:szCs w:val="28"/>
        </w:rPr>
        <w:t xml:space="preserve">ри обнаружении охотником в установленном им капкане или другой ловушке охотничьего животного нормируемых видов или дикого животного, относящегося к виду, </w:t>
      </w:r>
      <w:r w:rsidRPr="00A85C4C">
        <w:rPr>
          <w:b/>
          <w:color w:val="000000"/>
          <w:sz w:val="28"/>
          <w:szCs w:val="28"/>
        </w:rPr>
        <w:t>включенному в Красную книгу Республики Беларусь</w:t>
      </w:r>
      <w:r w:rsidRPr="00A85C4C">
        <w:rPr>
          <w:color w:val="000000"/>
          <w:sz w:val="28"/>
          <w:szCs w:val="28"/>
        </w:rPr>
        <w:t>, охотник, не изымая животное из капкана или другой ловушки, должен проинформировать об этом должностное лицо пользователя охотничьих угодий.</w:t>
      </w:r>
      <w:proofErr w:type="gramEnd"/>
      <w:r>
        <w:rPr>
          <w:color w:val="000000"/>
          <w:sz w:val="28"/>
          <w:szCs w:val="28"/>
        </w:rPr>
        <w:t xml:space="preserve"> </w:t>
      </w:r>
      <w:r w:rsidRPr="00A85C4C">
        <w:rPr>
          <w:color w:val="000000"/>
          <w:sz w:val="28"/>
          <w:szCs w:val="28"/>
        </w:rPr>
        <w:t>О случайной добыче диких животных, указанных в части первой настоящего пункта, пользователь охотничьих угодий уведомляет по круглосуточному телефону доверия уполномоченного работника Государственной инспекции охраны животного и растительного мира при Президенте Республики Беларусь.</w:t>
      </w:r>
      <w:r>
        <w:rPr>
          <w:color w:val="000000"/>
          <w:sz w:val="28"/>
          <w:szCs w:val="28"/>
        </w:rPr>
        <w:t xml:space="preserve"> </w:t>
      </w:r>
      <w:r w:rsidRPr="00A85C4C">
        <w:rPr>
          <w:color w:val="000000"/>
          <w:sz w:val="28"/>
          <w:szCs w:val="28"/>
        </w:rPr>
        <w:t>Сообщение должно содержать информацию о виде и иных признаках (в случае, если они установлены) случайно добытого животного, дате и месте его добычи, фамилии, собственном имени, отчестве (при его наличии) должностного лица пользователя охотничьих угодий, сообщившего о случайной добыче дикого животного.</w:t>
      </w:r>
      <w:r>
        <w:rPr>
          <w:color w:val="000000"/>
          <w:sz w:val="28"/>
          <w:szCs w:val="28"/>
        </w:rPr>
        <w:t xml:space="preserve"> </w:t>
      </w:r>
      <w:r w:rsidRPr="00A85C4C">
        <w:rPr>
          <w:color w:val="000000"/>
          <w:sz w:val="28"/>
          <w:szCs w:val="28"/>
        </w:rPr>
        <w:t>Добытое животное является собственностью пользователя охотничьих угодий.</w:t>
      </w:r>
    </w:p>
    <w:p w:rsidR="00A85C4C" w:rsidRDefault="00630283" w:rsidP="00A85C4C">
      <w:pPr>
        <w:pStyle w:val="a3"/>
        <w:shd w:val="clear" w:color="auto" w:fill="FFFFFF"/>
        <w:spacing w:before="0" w:beforeAutospacing="0" w:after="225" w:afterAutospacing="0" w:line="39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 w:rsidR="00A85C4C" w:rsidRPr="00A85C4C">
        <w:rPr>
          <w:color w:val="000000"/>
          <w:sz w:val="28"/>
          <w:szCs w:val="28"/>
        </w:rPr>
        <w:t>В случае попадания в капкан или другую ловушку выдры в процессе добычи охотником бобра (или наоборот) разрешение закрывается по фактически добытому животному.</w:t>
      </w:r>
    </w:p>
    <w:p w:rsidR="00A85C4C" w:rsidRDefault="00A85C4C"/>
    <w:p w:rsidR="00A85C4C" w:rsidRDefault="00A85C4C" w:rsidP="00A85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CBD"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A85C4C" w:rsidRDefault="00A85C4C" w:rsidP="00A85C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CBD">
        <w:rPr>
          <w:rFonts w:ascii="Times New Roman" w:hAnsi="Times New Roman" w:cs="Times New Roman"/>
          <w:sz w:val="28"/>
          <w:szCs w:val="28"/>
        </w:rPr>
        <w:t>Браславской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</w:t>
      </w:r>
    </w:p>
    <w:p w:rsidR="00A85C4C" w:rsidRDefault="00A85C4C" w:rsidP="00A85C4C">
      <w:pPr>
        <w:spacing w:after="0"/>
        <w:jc w:val="both"/>
      </w:pPr>
      <w:r w:rsidRPr="005D2CBD">
        <w:rPr>
          <w:rFonts w:ascii="Times New Roman" w:hAnsi="Times New Roman" w:cs="Times New Roman"/>
          <w:sz w:val="28"/>
          <w:szCs w:val="28"/>
        </w:rPr>
        <w:t>при Президенте Республики Беларусь: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2CBD">
        <w:rPr>
          <w:rFonts w:ascii="Times New Roman" w:hAnsi="Times New Roman" w:cs="Times New Roman"/>
          <w:sz w:val="28"/>
          <w:szCs w:val="28"/>
        </w:rPr>
        <w:t xml:space="preserve">                       В.Н. Егоренков</w:t>
      </w:r>
    </w:p>
    <w:p w:rsidR="00A85C4C" w:rsidRDefault="00A85C4C"/>
    <w:sectPr w:rsidR="00A85C4C" w:rsidSect="0018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5C4C"/>
    <w:rsid w:val="0018235F"/>
    <w:rsid w:val="00630283"/>
    <w:rsid w:val="00A8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2021-01-12T13:53:00Z</cp:lastPrinted>
  <dcterms:created xsi:type="dcterms:W3CDTF">2021-01-12T13:33:00Z</dcterms:created>
  <dcterms:modified xsi:type="dcterms:W3CDTF">2021-01-12T13:54:00Z</dcterms:modified>
</cp:coreProperties>
</file>